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B2B8CB" w14:textId="77777777" w:rsidR="00DC3528" w:rsidRDefault="00DC3528" w:rsidP="009C42CF">
      <w:pPr>
        <w:jc w:val="center"/>
        <w:rPr>
          <w:b/>
          <w:sz w:val="24"/>
        </w:rPr>
      </w:pPr>
      <w:r>
        <w:rPr>
          <w:noProof/>
        </w:rPr>
        <w:drawing>
          <wp:inline distT="0" distB="0" distL="0" distR="0" wp14:anchorId="33BB23D9" wp14:editId="2D5B1E24">
            <wp:extent cx="1173480" cy="1226820"/>
            <wp:effectExtent l="0" t="0" r="7620" b="0"/>
            <wp:docPr id="1" name="Picture 0" descr="12th Judicial Seal 002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0" descr="12th Judicial Seal 002.jp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3480" cy="12268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682022" w14:textId="77777777" w:rsidR="00DC3528" w:rsidRPr="005E773E" w:rsidRDefault="00DC3528" w:rsidP="009C42CF">
      <w:pPr>
        <w:jc w:val="center"/>
        <w:rPr>
          <w:b/>
          <w:sz w:val="32"/>
          <w:szCs w:val="32"/>
        </w:rPr>
      </w:pPr>
    </w:p>
    <w:p w14:paraId="69A590C4" w14:textId="77777777" w:rsidR="00DC3528" w:rsidRPr="005E773E" w:rsidRDefault="00DC3528" w:rsidP="009C42CF">
      <w:pPr>
        <w:jc w:val="center"/>
        <w:rPr>
          <w:b/>
          <w:sz w:val="32"/>
          <w:szCs w:val="32"/>
        </w:rPr>
      </w:pPr>
      <w:r w:rsidRPr="005E773E">
        <w:rPr>
          <w:b/>
          <w:sz w:val="32"/>
          <w:szCs w:val="32"/>
        </w:rPr>
        <w:t xml:space="preserve">12th Judicial District </w:t>
      </w:r>
    </w:p>
    <w:p w14:paraId="0FAF95EF" w14:textId="77777777" w:rsidR="009C42CF" w:rsidRPr="005E773E" w:rsidRDefault="00DC3528" w:rsidP="009C42CF">
      <w:pPr>
        <w:jc w:val="center"/>
        <w:rPr>
          <w:sz w:val="32"/>
          <w:szCs w:val="32"/>
        </w:rPr>
      </w:pPr>
      <w:r w:rsidRPr="005E773E">
        <w:rPr>
          <w:sz w:val="32"/>
          <w:szCs w:val="32"/>
        </w:rPr>
        <w:t>Court Addresses and Contact Information</w:t>
      </w:r>
    </w:p>
    <w:p w14:paraId="5E17A66C" w14:textId="77777777" w:rsidR="009C42CF" w:rsidRDefault="009C42CF" w:rsidP="0094100D">
      <w:pPr>
        <w:rPr>
          <w:sz w:val="24"/>
        </w:rPr>
      </w:pPr>
    </w:p>
    <w:p w14:paraId="4C586AB4" w14:textId="77777777" w:rsidR="009C42CF" w:rsidRDefault="009C42CF" w:rsidP="0094100D"/>
    <w:p w14:paraId="770263B0" w14:textId="77777777" w:rsidR="00B85F4A" w:rsidRDefault="00B85F4A" w:rsidP="0094100D">
      <w:pPr>
        <w:sectPr w:rsidR="00B85F4A" w:rsidSect="00EB2A82">
          <w:headerReference w:type="default" r:id="rId11"/>
          <w:footerReference w:type="default" r:id="rId12"/>
          <w:pgSz w:w="12240" w:h="15840"/>
          <w:pgMar w:top="1440" w:right="1440" w:bottom="1440" w:left="1440" w:header="720" w:footer="984" w:gutter="0"/>
          <w:cols w:space="720"/>
          <w:docGrid w:linePitch="360"/>
        </w:sectPr>
      </w:pPr>
    </w:p>
    <w:p w14:paraId="31B75126" w14:textId="77777777" w:rsidR="00DC3528" w:rsidRPr="00DC3528" w:rsidRDefault="00DC3528" w:rsidP="0094100D"/>
    <w:p w14:paraId="60B0DC2B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Alamosa Combined Court</w:t>
      </w:r>
    </w:p>
    <w:p w14:paraId="7BFB54C1" w14:textId="77777777" w:rsidR="00DC3528" w:rsidRPr="00B85F4A" w:rsidRDefault="00AF64DC" w:rsidP="005E773E">
      <w:pPr>
        <w:tabs>
          <w:tab w:val="left" w:pos="1800"/>
        </w:tabs>
        <w:jc w:val="center"/>
        <w:rPr>
          <w:sz w:val="24"/>
          <w:szCs w:val="24"/>
        </w:rPr>
      </w:pPr>
      <w:r>
        <w:rPr>
          <w:sz w:val="24"/>
          <w:szCs w:val="24"/>
        </w:rPr>
        <w:t>8955 Independence Way</w:t>
      </w:r>
    </w:p>
    <w:p w14:paraId="73EF68F8" w14:textId="77777777" w:rsidR="00DC3528" w:rsidRPr="00B85F4A" w:rsidRDefault="00DC3528" w:rsidP="005E773E">
      <w:pPr>
        <w:tabs>
          <w:tab w:val="left" w:pos="1800"/>
        </w:tabs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Alamosa, CO 81101</w:t>
      </w:r>
    </w:p>
    <w:p w14:paraId="429AF1D9" w14:textId="77777777" w:rsidR="00DC3528" w:rsidRPr="00B85F4A" w:rsidRDefault="00DC3528" w:rsidP="005E773E">
      <w:pPr>
        <w:tabs>
          <w:tab w:val="left" w:pos="1800"/>
        </w:tabs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719-589-4996</w:t>
      </w:r>
    </w:p>
    <w:p w14:paraId="4D3CE022" w14:textId="77777777" w:rsidR="00DC3528" w:rsidRPr="00B85F4A" w:rsidRDefault="00DC3528" w:rsidP="005E773E">
      <w:pPr>
        <w:tabs>
          <w:tab w:val="left" w:pos="1800"/>
        </w:tabs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alamosaclerk@judicial.state.co.us</w:t>
      </w:r>
    </w:p>
    <w:p w14:paraId="336F4B13" w14:textId="77777777" w:rsidR="009C42CF" w:rsidRDefault="009C42CF" w:rsidP="005E773E">
      <w:pPr>
        <w:jc w:val="center"/>
        <w:rPr>
          <w:sz w:val="24"/>
          <w:szCs w:val="24"/>
        </w:rPr>
      </w:pPr>
    </w:p>
    <w:p w14:paraId="4F9FDFC2" w14:textId="77777777" w:rsidR="005E773E" w:rsidRDefault="005E773E" w:rsidP="005E773E">
      <w:pPr>
        <w:jc w:val="center"/>
        <w:rPr>
          <w:sz w:val="24"/>
          <w:szCs w:val="24"/>
        </w:rPr>
      </w:pPr>
    </w:p>
    <w:p w14:paraId="4357F6BC" w14:textId="77777777" w:rsidR="005E773E" w:rsidRDefault="005E773E" w:rsidP="005E773E">
      <w:pPr>
        <w:jc w:val="center"/>
        <w:rPr>
          <w:sz w:val="24"/>
          <w:szCs w:val="24"/>
        </w:rPr>
      </w:pPr>
    </w:p>
    <w:p w14:paraId="20A15B4C" w14:textId="77777777" w:rsidR="00B85F4A" w:rsidRPr="00B85F4A" w:rsidRDefault="00B85F4A" w:rsidP="005E773E">
      <w:pPr>
        <w:jc w:val="center"/>
        <w:rPr>
          <w:sz w:val="24"/>
          <w:szCs w:val="24"/>
        </w:rPr>
      </w:pPr>
    </w:p>
    <w:p w14:paraId="693833A5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Conejos Combined Court</w:t>
      </w:r>
    </w:p>
    <w:p w14:paraId="2C223442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6683 County Road 13</w:t>
      </w:r>
    </w:p>
    <w:p w14:paraId="373B905C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128</w:t>
      </w:r>
    </w:p>
    <w:p w14:paraId="031DDEBC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Conejos, CO 81129</w:t>
      </w:r>
    </w:p>
    <w:p w14:paraId="2BF68673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719-376-5465</w:t>
      </w:r>
    </w:p>
    <w:p w14:paraId="2B90AD71" w14:textId="77777777" w:rsidR="00F1019C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conejosclerk@judicial.state.co.us</w:t>
      </w:r>
    </w:p>
    <w:p w14:paraId="685A935A" w14:textId="77777777" w:rsidR="00DC3528" w:rsidRDefault="00DC3528" w:rsidP="005E773E">
      <w:pPr>
        <w:jc w:val="center"/>
        <w:rPr>
          <w:sz w:val="24"/>
          <w:szCs w:val="24"/>
        </w:rPr>
      </w:pPr>
    </w:p>
    <w:p w14:paraId="75D3D296" w14:textId="77777777" w:rsidR="005E773E" w:rsidRDefault="005E773E" w:rsidP="005E773E">
      <w:pPr>
        <w:jc w:val="center"/>
        <w:rPr>
          <w:sz w:val="24"/>
          <w:szCs w:val="24"/>
        </w:rPr>
      </w:pPr>
    </w:p>
    <w:p w14:paraId="5A42BE19" w14:textId="77777777" w:rsidR="005E773E" w:rsidRPr="00B85F4A" w:rsidRDefault="005E773E" w:rsidP="005E773E">
      <w:pPr>
        <w:jc w:val="center"/>
        <w:rPr>
          <w:sz w:val="24"/>
          <w:szCs w:val="24"/>
        </w:rPr>
      </w:pPr>
    </w:p>
    <w:p w14:paraId="4D83BDCA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Costilla Combined Court</w:t>
      </w:r>
    </w:p>
    <w:p w14:paraId="5214E020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304 Main Street</w:t>
      </w:r>
    </w:p>
    <w:p w14:paraId="05E6FB2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301</w:t>
      </w:r>
    </w:p>
    <w:p w14:paraId="093CC9C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San Luis, CO 81152</w:t>
      </w:r>
    </w:p>
    <w:p w14:paraId="7C149D64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719-672-3681</w:t>
      </w:r>
    </w:p>
    <w:p w14:paraId="3DE712F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costillaclerk@judicial.state.co.us</w:t>
      </w:r>
    </w:p>
    <w:p w14:paraId="64CE8D14" w14:textId="77777777" w:rsidR="00DC3528" w:rsidRPr="00B85F4A" w:rsidRDefault="00DC3528" w:rsidP="005E773E">
      <w:pPr>
        <w:jc w:val="center"/>
        <w:rPr>
          <w:sz w:val="24"/>
          <w:szCs w:val="24"/>
        </w:rPr>
      </w:pPr>
    </w:p>
    <w:p w14:paraId="630716D3" w14:textId="77777777" w:rsidR="00B85F4A" w:rsidRDefault="00B85F4A" w:rsidP="005E773E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column"/>
      </w:r>
    </w:p>
    <w:p w14:paraId="22037F56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Mineral Combined Court</w:t>
      </w:r>
    </w:p>
    <w:p w14:paraId="7B38C22E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337</w:t>
      </w:r>
      <w:r w:rsidR="00B85F4A">
        <w:rPr>
          <w:sz w:val="24"/>
          <w:szCs w:val="24"/>
        </w:rPr>
        <w:t>,</w:t>
      </w:r>
    </w:p>
    <w:p w14:paraId="4B7E6AE7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1201 North Main</w:t>
      </w:r>
    </w:p>
    <w:p w14:paraId="4BD7F410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Creede, CO 81130</w:t>
      </w:r>
    </w:p>
    <w:p w14:paraId="36BAE2FA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719-658-2575</w:t>
      </w:r>
    </w:p>
    <w:p w14:paraId="3AA27081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mineralclerk@judicial.state.co.us</w:t>
      </w:r>
    </w:p>
    <w:p w14:paraId="04C2DCFC" w14:textId="77777777" w:rsidR="00DC3528" w:rsidRDefault="00DC3528" w:rsidP="005E773E">
      <w:pPr>
        <w:jc w:val="center"/>
        <w:rPr>
          <w:sz w:val="24"/>
          <w:szCs w:val="24"/>
        </w:rPr>
      </w:pPr>
    </w:p>
    <w:p w14:paraId="42A4540A" w14:textId="77777777" w:rsidR="005E773E" w:rsidRDefault="005E773E" w:rsidP="005E773E">
      <w:pPr>
        <w:jc w:val="center"/>
        <w:rPr>
          <w:sz w:val="24"/>
          <w:szCs w:val="24"/>
        </w:rPr>
      </w:pPr>
    </w:p>
    <w:p w14:paraId="3538C8B8" w14:textId="77777777" w:rsidR="005E773E" w:rsidRPr="00B85F4A" w:rsidRDefault="005E773E" w:rsidP="005E773E">
      <w:pPr>
        <w:jc w:val="center"/>
        <w:rPr>
          <w:sz w:val="24"/>
          <w:szCs w:val="24"/>
        </w:rPr>
      </w:pPr>
    </w:p>
    <w:p w14:paraId="5E790073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Rio Grande Combined Court</w:t>
      </w:r>
    </w:p>
    <w:p w14:paraId="6313322A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925 6th Street</w:t>
      </w:r>
    </w:p>
    <w:p w14:paraId="72784ECB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Room 204</w:t>
      </w:r>
    </w:p>
    <w:p w14:paraId="0C73C446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Del Norte, CO 81132</w:t>
      </w:r>
    </w:p>
    <w:p w14:paraId="503D7517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719-657-3394</w:t>
      </w:r>
    </w:p>
    <w:p w14:paraId="60C1CE04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riograndeclerk@judicial.state.co.us</w:t>
      </w:r>
    </w:p>
    <w:p w14:paraId="0609676B" w14:textId="77777777" w:rsidR="00DC3528" w:rsidRDefault="00DC3528" w:rsidP="005E773E">
      <w:pPr>
        <w:jc w:val="center"/>
        <w:rPr>
          <w:sz w:val="24"/>
          <w:szCs w:val="24"/>
        </w:rPr>
      </w:pPr>
    </w:p>
    <w:p w14:paraId="31D11FEE" w14:textId="77777777" w:rsidR="005E773E" w:rsidRDefault="005E773E" w:rsidP="005E773E">
      <w:pPr>
        <w:jc w:val="center"/>
        <w:rPr>
          <w:sz w:val="24"/>
          <w:szCs w:val="24"/>
        </w:rPr>
      </w:pPr>
    </w:p>
    <w:p w14:paraId="3EC2BFCF" w14:textId="77777777" w:rsidR="005E773E" w:rsidRPr="00B85F4A" w:rsidRDefault="005E773E" w:rsidP="005E773E">
      <w:pPr>
        <w:jc w:val="center"/>
        <w:rPr>
          <w:sz w:val="24"/>
          <w:szCs w:val="24"/>
        </w:rPr>
      </w:pPr>
    </w:p>
    <w:p w14:paraId="50453394" w14:textId="77777777" w:rsidR="00DC3528" w:rsidRPr="00B85F4A" w:rsidRDefault="00DC3528" w:rsidP="005E773E">
      <w:pPr>
        <w:jc w:val="center"/>
        <w:rPr>
          <w:b/>
          <w:sz w:val="24"/>
          <w:szCs w:val="24"/>
        </w:rPr>
      </w:pPr>
      <w:r w:rsidRPr="00B85F4A">
        <w:rPr>
          <w:b/>
          <w:sz w:val="24"/>
          <w:szCs w:val="24"/>
        </w:rPr>
        <w:t>Saguache Combined Court</w:t>
      </w:r>
    </w:p>
    <w:p w14:paraId="09D88445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501 Christy Avenue</w:t>
      </w:r>
    </w:p>
    <w:p w14:paraId="5256F3D4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P.O. Box 197</w:t>
      </w:r>
    </w:p>
    <w:p w14:paraId="6CD4DEA9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Saguache, CO 81149</w:t>
      </w:r>
    </w:p>
    <w:p w14:paraId="3D6EE0A5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719-655-2522</w:t>
      </w:r>
    </w:p>
    <w:p w14:paraId="61ACFF78" w14:textId="77777777" w:rsidR="00DC3528" w:rsidRPr="00B85F4A" w:rsidRDefault="00DC3528" w:rsidP="005E773E">
      <w:pPr>
        <w:jc w:val="center"/>
        <w:rPr>
          <w:sz w:val="24"/>
          <w:szCs w:val="24"/>
        </w:rPr>
      </w:pPr>
      <w:r w:rsidRPr="00B85F4A">
        <w:rPr>
          <w:sz w:val="24"/>
          <w:szCs w:val="24"/>
        </w:rPr>
        <w:t>saguacheclerk@judicial.state.co.us</w:t>
      </w:r>
    </w:p>
    <w:p w14:paraId="44D17D27" w14:textId="77777777" w:rsidR="00DC3528" w:rsidRPr="00DC3528" w:rsidRDefault="00DC3528" w:rsidP="00DC3528"/>
    <w:sectPr w:rsidR="00DC3528" w:rsidRPr="00DC3528" w:rsidSect="00EB2A82">
      <w:type w:val="continuous"/>
      <w:pgSz w:w="12240" w:h="15840"/>
      <w:pgMar w:top="1440" w:right="1440" w:bottom="1440" w:left="1440" w:header="720" w:footer="984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D8B77F" w14:textId="77777777" w:rsidR="00994925" w:rsidRDefault="00994925" w:rsidP="0094100D">
      <w:r>
        <w:separator/>
      </w:r>
    </w:p>
  </w:endnote>
  <w:endnote w:type="continuationSeparator" w:id="0">
    <w:p w14:paraId="6C69F4C0" w14:textId="77777777" w:rsidR="00994925" w:rsidRDefault="00994925" w:rsidP="009410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4DFDEF" w14:textId="796E5F89" w:rsidR="00DA5934" w:rsidRDefault="00E1092F" w:rsidP="00E1092F">
    <w:pPr>
      <w:pStyle w:val="Footer"/>
      <w:spacing w:before="60"/>
      <w:jc w:val="both"/>
    </w:pPr>
    <w:r w:rsidRPr="00C3661A">
      <w:t>Portions of this document may not meet the compliance standards of H.B. 21-110. If you are using assistive technology to read this document, please contact immediately the 12th JD ADA Coordinator directly at (719) 589-7601 or email accessibilityrequests@judicial.state.co.us to accommodate your needs. Additionally, you may submit an online request to the 12</w:t>
    </w:r>
    <w:r w:rsidRPr="00C3661A">
      <w:rPr>
        <w:vertAlign w:val="superscript"/>
      </w:rPr>
      <w:t>th</w:t>
    </w:r>
    <w:r w:rsidRPr="00C3661A">
      <w:t xml:space="preserve"> JD at https://www.coloradojudicial.gov/request-ada.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5C14A90" w14:textId="77777777" w:rsidR="00994925" w:rsidRDefault="00994925" w:rsidP="0094100D">
      <w:r>
        <w:separator/>
      </w:r>
    </w:p>
  </w:footnote>
  <w:footnote w:type="continuationSeparator" w:id="0">
    <w:p w14:paraId="65E844D0" w14:textId="77777777" w:rsidR="00994925" w:rsidRDefault="00994925" w:rsidP="0094100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FE5F16" w14:textId="52C8972E" w:rsidR="00221A67" w:rsidRPr="00017420" w:rsidRDefault="00BB671A" w:rsidP="00BB671A">
    <w:pPr>
      <w:jc w:val="center"/>
      <w:rPr>
        <w:b/>
        <w:bCs/>
      </w:rPr>
    </w:pPr>
    <w:r w:rsidRPr="00017420">
      <w:rPr>
        <w:b/>
        <w:bCs/>
      </w:rPr>
      <w:t>ATTACHMENT 18 – COURT INFORMATION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2CF"/>
    <w:rsid w:val="00017420"/>
    <w:rsid w:val="000316C0"/>
    <w:rsid w:val="00064146"/>
    <w:rsid w:val="000B0DD8"/>
    <w:rsid w:val="000B7EFB"/>
    <w:rsid w:val="00104D95"/>
    <w:rsid w:val="00122A8E"/>
    <w:rsid w:val="001F6E9A"/>
    <w:rsid w:val="00221A67"/>
    <w:rsid w:val="0023624B"/>
    <w:rsid w:val="002840CF"/>
    <w:rsid w:val="003500E6"/>
    <w:rsid w:val="0036079D"/>
    <w:rsid w:val="00593F49"/>
    <w:rsid w:val="005E773E"/>
    <w:rsid w:val="005F1666"/>
    <w:rsid w:val="00661791"/>
    <w:rsid w:val="006804B1"/>
    <w:rsid w:val="006F1FF7"/>
    <w:rsid w:val="007A67F0"/>
    <w:rsid w:val="0086254C"/>
    <w:rsid w:val="00873E25"/>
    <w:rsid w:val="0094100D"/>
    <w:rsid w:val="00965223"/>
    <w:rsid w:val="00994925"/>
    <w:rsid w:val="009C42CF"/>
    <w:rsid w:val="00A069A3"/>
    <w:rsid w:val="00AC20E5"/>
    <w:rsid w:val="00AF64DC"/>
    <w:rsid w:val="00B85F4A"/>
    <w:rsid w:val="00BB671A"/>
    <w:rsid w:val="00C81AD6"/>
    <w:rsid w:val="00DA0DAD"/>
    <w:rsid w:val="00DA5934"/>
    <w:rsid w:val="00DC3528"/>
    <w:rsid w:val="00DF5402"/>
    <w:rsid w:val="00E1092F"/>
    <w:rsid w:val="00EB2A82"/>
    <w:rsid w:val="00F101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."/>
  <w:listSeparator w:val=","/>
  <w14:docId w14:val="41D2A4F6"/>
  <w15:docId w15:val="{13661420-1088-4541-84C5-8F626AC410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C42C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C42CF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C42CF"/>
    <w:rPr>
      <w:rFonts w:ascii="Tahoma" w:eastAsia="Times New Roman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94100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4100D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4100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4100D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94100D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4100D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DC3528"/>
    <w:rPr>
      <w:color w:val="0000FF" w:themeColor="hyperlink"/>
      <w:u w:val="single"/>
    </w:rPr>
  </w:style>
  <w:style w:type="character" w:styleId="LineNumber">
    <w:name w:val="line number"/>
    <w:basedOn w:val="DefaultParagraphFont"/>
    <w:uiPriority w:val="99"/>
    <w:semiHidden/>
    <w:unhideWhenUsed/>
    <w:rsid w:val="00B85F4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798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27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927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181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02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89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jpg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ADF6B12411C345A84674C85F963EE5" ma:contentTypeVersion="12" ma:contentTypeDescription="Create a new document." ma:contentTypeScope="" ma:versionID="75b87901454480dc4717a0028a07975c">
  <xsd:schema xmlns:xsd="http://www.w3.org/2001/XMLSchema" xmlns:xs="http://www.w3.org/2001/XMLSchema" xmlns:p="http://schemas.microsoft.com/office/2006/metadata/properties" xmlns:ns3="099dd1d6-c3b6-42e6-bb93-9cbd6c2b0c60" xmlns:ns4="3aeaedec-3062-4460-a14c-b18d1dabf2a6" targetNamespace="http://schemas.microsoft.com/office/2006/metadata/properties" ma:root="true" ma:fieldsID="7c0d580ce920cffd99a4f9642e327604" ns3:_="" ns4:_="">
    <xsd:import namespace="099dd1d6-c3b6-42e6-bb93-9cbd6c2b0c60"/>
    <xsd:import namespace="3aeaedec-3062-4460-a14c-b18d1dabf2a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Location" minOccurs="0"/>
                <xsd:element ref="ns3:MediaServiceOCR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9dd1d6-c3b6-42e6-bb93-9cbd6c2b0c6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aeaedec-3062-4460-a14c-b18d1dabf2a6" elementFormDefault="qualified">
    <xsd:import namespace="http://schemas.microsoft.com/office/2006/documentManagement/types"/>
    <xsd:import namespace="http://schemas.microsoft.com/office/infopath/2007/PartnerControls"/>
    <xsd:element name="SharedWithUsers" ma:index="1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5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05B57BE-C1EC-421F-986E-FD820DA7A41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E1B40BA-714F-4437-A835-D477F22BEC09}">
  <ds:schemaRefs>
    <ds:schemaRef ds:uri="http://schemas.microsoft.com/office/infopath/2007/PartnerControls"/>
    <ds:schemaRef ds:uri="http://purl.org/dc/elements/1.1/"/>
    <ds:schemaRef ds:uri="http://purl.org/dc/terms/"/>
    <ds:schemaRef ds:uri="099dd1d6-c3b6-42e6-bb93-9cbd6c2b0c60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3aeaedec-3062-4460-a14c-b18d1dabf2a6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850F8EB-0C65-4E14-9E1F-077F2D6CD23B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67F2D6D7-60C1-4715-A377-5987664B74C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9dd1d6-c3b6-42e6-bb93-9cbd6c2b0c60"/>
    <ds:schemaRef ds:uri="3aeaedec-3062-4460-a14c-b18d1dabf2a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119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mondragon, ronnie</cp:lastModifiedBy>
  <cp:revision>6</cp:revision>
  <dcterms:created xsi:type="dcterms:W3CDTF">2022-07-28T21:26:00Z</dcterms:created>
  <dcterms:modified xsi:type="dcterms:W3CDTF">2025-07-08T15:09:00Z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0x010100E4ADF6B12411C345A84674C85F963EE5</vt:lpwstr>
  </property>
</Properties>
</file>